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40" w:rsidRDefault="00E97C40" w:rsidP="00E97C40">
      <w:pPr>
        <w:jc w:val="center"/>
        <w:rPr>
          <w:b/>
        </w:rPr>
      </w:pPr>
    </w:p>
    <w:p w:rsidR="00E97C40" w:rsidRDefault="00E97C40" w:rsidP="00E97C4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40" w:rsidRDefault="00E97C40" w:rsidP="00E97C40">
      <w:pPr>
        <w:jc w:val="right"/>
        <w:rPr>
          <w:b/>
        </w:rPr>
      </w:pPr>
    </w:p>
    <w:p w:rsidR="00E97C40" w:rsidRDefault="00E97C40" w:rsidP="00E97C40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Челябинская область</w:t>
      </w:r>
    </w:p>
    <w:p w:rsidR="00E97C40" w:rsidRPr="004A565C" w:rsidRDefault="00E97C40" w:rsidP="00E97C40">
      <w:pPr>
        <w:pStyle w:val="1"/>
        <w:jc w:val="center"/>
        <w:rPr>
          <w:b/>
          <w:szCs w:val="28"/>
        </w:rPr>
      </w:pPr>
      <w:r w:rsidRPr="004A565C">
        <w:rPr>
          <w:b/>
          <w:szCs w:val="28"/>
        </w:rPr>
        <w:t xml:space="preserve">СОБРАНИЕ ДЕПУТАТОВ </w:t>
      </w:r>
    </w:p>
    <w:p w:rsidR="00E97C40" w:rsidRPr="004A565C" w:rsidRDefault="00E97C40" w:rsidP="00E97C40">
      <w:pPr>
        <w:pStyle w:val="1"/>
        <w:jc w:val="center"/>
        <w:rPr>
          <w:b/>
          <w:szCs w:val="28"/>
        </w:rPr>
      </w:pPr>
      <w:r w:rsidRPr="004A565C">
        <w:rPr>
          <w:b/>
          <w:szCs w:val="28"/>
        </w:rPr>
        <w:t>КАРТАЛИНСКОГО МУНИЦИПАЛЬНОГО РАЙОНА</w:t>
      </w:r>
    </w:p>
    <w:p w:rsidR="00E97C40" w:rsidRDefault="00E97C40" w:rsidP="00E97C40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E97C40" w:rsidRPr="00230005" w:rsidRDefault="00E97C40" w:rsidP="00E97C40"/>
    <w:p w:rsidR="00E97C40" w:rsidRPr="009D40F6" w:rsidRDefault="008903AF" w:rsidP="009D40F6">
      <w:pPr>
        <w:pStyle w:val="3"/>
        <w:tabs>
          <w:tab w:val="left" w:pos="0"/>
        </w:tabs>
        <w:spacing w:before="0" w:after="0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3AF">
        <w:rPr>
          <w:rFonts w:ascii="Times New Roman" w:hAnsi="Times New Roman" w:cs="Times New Roman"/>
          <w:b w:val="0"/>
          <w:sz w:val="28"/>
          <w:szCs w:val="27"/>
        </w:rPr>
        <w:t xml:space="preserve">от </w:t>
      </w:r>
      <w:r w:rsidR="00762534">
        <w:rPr>
          <w:rFonts w:ascii="Times New Roman" w:hAnsi="Times New Roman" w:cs="Times New Roman"/>
          <w:b w:val="0"/>
          <w:sz w:val="28"/>
          <w:szCs w:val="27"/>
        </w:rPr>
        <w:t>29 августа 2024</w:t>
      </w:r>
      <w:r w:rsidRPr="008903AF">
        <w:rPr>
          <w:rFonts w:ascii="Times New Roman" w:hAnsi="Times New Roman" w:cs="Times New Roman"/>
          <w:b w:val="0"/>
          <w:sz w:val="28"/>
          <w:szCs w:val="27"/>
        </w:rPr>
        <w:t xml:space="preserve">  № </w:t>
      </w:r>
      <w:r w:rsidR="00F44A42">
        <w:rPr>
          <w:rFonts w:ascii="Times New Roman" w:hAnsi="Times New Roman" w:cs="Times New Roman"/>
          <w:b w:val="0"/>
          <w:sz w:val="28"/>
          <w:szCs w:val="27"/>
        </w:rPr>
        <w:t>649</w:t>
      </w:r>
      <w:r w:rsidR="00C072BB">
        <w:rPr>
          <w:rFonts w:ascii="Times New Roman" w:hAnsi="Times New Roman" w:cs="Times New Roman"/>
          <w:b w:val="0"/>
          <w:sz w:val="28"/>
          <w:szCs w:val="27"/>
        </w:rPr>
        <w:t>-Н</w:t>
      </w:r>
      <w:r w:rsidRPr="008903AF">
        <w:rPr>
          <w:sz w:val="28"/>
          <w:szCs w:val="27"/>
        </w:rPr>
        <w:t xml:space="preserve">    </w:t>
      </w:r>
      <w:r w:rsidRPr="008903A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        </w:t>
      </w:r>
      <w:r w:rsidRPr="008903A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E97C40" w:rsidRPr="009D40F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 присвоении звания «Почетный гражданин </w:t>
      </w:r>
      <w:r w:rsidR="00E97C40" w:rsidRPr="009D40F6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Карталинского муниципального района» </w:t>
      </w:r>
      <w:r w:rsidR="009D40F6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               </w:t>
      </w:r>
      <w:proofErr w:type="spellStart"/>
      <w:r w:rsidR="00762534">
        <w:rPr>
          <w:rFonts w:ascii="Times New Roman" w:hAnsi="Times New Roman" w:cs="Times New Roman"/>
          <w:b w:val="0"/>
          <w:sz w:val="28"/>
          <w:szCs w:val="28"/>
        </w:rPr>
        <w:t>Гнеушеву</w:t>
      </w:r>
      <w:proofErr w:type="spellEnd"/>
      <w:r w:rsidR="00762534">
        <w:rPr>
          <w:rFonts w:ascii="Times New Roman" w:hAnsi="Times New Roman" w:cs="Times New Roman"/>
          <w:b w:val="0"/>
          <w:sz w:val="28"/>
          <w:szCs w:val="28"/>
        </w:rPr>
        <w:t xml:space="preserve"> Илье Порфирьевичу</w:t>
      </w:r>
    </w:p>
    <w:p w:rsidR="00E97C40" w:rsidRDefault="00E97C40" w:rsidP="00E97C40">
      <w:pPr>
        <w:shd w:val="clear" w:color="auto" w:fill="FFFFFF"/>
        <w:spacing w:line="317" w:lineRule="exact"/>
        <w:ind w:left="38" w:right="3629"/>
        <w:rPr>
          <w:sz w:val="28"/>
          <w:szCs w:val="28"/>
        </w:rPr>
      </w:pPr>
    </w:p>
    <w:p w:rsidR="00E97C40" w:rsidRDefault="00E97C40" w:rsidP="00E97C40">
      <w:pPr>
        <w:shd w:val="clear" w:color="auto" w:fill="FFFFFF"/>
        <w:spacing w:line="317" w:lineRule="exact"/>
        <w:ind w:left="38" w:right="3629"/>
        <w:rPr>
          <w:sz w:val="28"/>
          <w:szCs w:val="28"/>
        </w:rPr>
      </w:pPr>
    </w:p>
    <w:p w:rsidR="00E97C40" w:rsidRDefault="00E97C40" w:rsidP="00E97C40">
      <w:pPr>
        <w:shd w:val="clear" w:color="auto" w:fill="FFFFFF"/>
        <w:spacing w:line="317" w:lineRule="exact"/>
        <w:ind w:left="38" w:right="-5" w:firstLine="502"/>
        <w:jc w:val="both"/>
      </w:pPr>
      <w:r>
        <w:rPr>
          <w:spacing w:val="-1"/>
          <w:sz w:val="28"/>
          <w:szCs w:val="28"/>
        </w:rPr>
        <w:t xml:space="preserve">Рассмотрев ходатайство администрации Карталинского муниципального </w:t>
      </w:r>
      <w:r>
        <w:rPr>
          <w:sz w:val="28"/>
          <w:szCs w:val="28"/>
        </w:rPr>
        <w:t>района, в соответствии с Положением «О присвоении звания «Почетный гражданин Карталинского</w:t>
      </w:r>
      <w:r w:rsidR="009D40F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района»,</w:t>
      </w:r>
    </w:p>
    <w:p w:rsidR="00E97C40" w:rsidRDefault="00E97C40" w:rsidP="00E97C40">
      <w:pPr>
        <w:shd w:val="clear" w:color="auto" w:fill="FFFFFF"/>
        <w:spacing w:line="322" w:lineRule="exact"/>
        <w:ind w:left="55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Собрание депутатов Карталинского муниципального района РЕШАЕТ:</w:t>
      </w:r>
    </w:p>
    <w:p w:rsidR="00E97C40" w:rsidRDefault="00E97C40" w:rsidP="00E97C40">
      <w:pPr>
        <w:shd w:val="clear" w:color="auto" w:fill="FFFFFF"/>
        <w:spacing w:line="322" w:lineRule="exact"/>
        <w:ind w:left="557"/>
        <w:jc w:val="both"/>
      </w:pPr>
    </w:p>
    <w:p w:rsidR="00E97C40" w:rsidRDefault="00B22621" w:rsidP="00837F12">
      <w:pPr>
        <w:shd w:val="clear" w:color="auto" w:fill="FFFFFF"/>
        <w:spacing w:line="317" w:lineRule="exact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7F12">
        <w:rPr>
          <w:sz w:val="28"/>
          <w:szCs w:val="28"/>
        </w:rPr>
        <w:t xml:space="preserve"> </w:t>
      </w:r>
      <w:r w:rsidR="00E97C40">
        <w:rPr>
          <w:sz w:val="28"/>
          <w:szCs w:val="28"/>
        </w:rPr>
        <w:t>Присвоить звание «Почетный гражданин Карталинского муниципального  района»</w:t>
      </w:r>
      <w:r w:rsidR="00523413">
        <w:rPr>
          <w:sz w:val="28"/>
          <w:szCs w:val="28"/>
        </w:rPr>
        <w:t xml:space="preserve"> </w:t>
      </w:r>
      <w:proofErr w:type="spellStart"/>
      <w:r w:rsidR="00762534" w:rsidRPr="00762534">
        <w:rPr>
          <w:sz w:val="28"/>
          <w:szCs w:val="28"/>
        </w:rPr>
        <w:t>Гнеушеву</w:t>
      </w:r>
      <w:proofErr w:type="spellEnd"/>
      <w:r w:rsidR="00762534" w:rsidRPr="00762534">
        <w:rPr>
          <w:sz w:val="28"/>
          <w:szCs w:val="28"/>
        </w:rPr>
        <w:t xml:space="preserve"> Илье Порфирьевичу</w:t>
      </w:r>
      <w:r w:rsidR="008903AF">
        <w:rPr>
          <w:sz w:val="28"/>
          <w:szCs w:val="28"/>
        </w:rPr>
        <w:t xml:space="preserve"> </w:t>
      </w:r>
      <w:r w:rsidR="00837F12">
        <w:rPr>
          <w:sz w:val="28"/>
          <w:szCs w:val="28"/>
        </w:rPr>
        <w:t xml:space="preserve">– </w:t>
      </w:r>
      <w:r w:rsidR="00762534">
        <w:rPr>
          <w:sz w:val="28"/>
          <w:szCs w:val="28"/>
        </w:rPr>
        <w:t>ветерану Великой Отечественной войны</w:t>
      </w:r>
      <w:r w:rsidR="00523413">
        <w:rPr>
          <w:sz w:val="28"/>
          <w:szCs w:val="28"/>
        </w:rPr>
        <w:t>.</w:t>
      </w:r>
    </w:p>
    <w:p w:rsidR="00E97C40" w:rsidRPr="00762534" w:rsidRDefault="00762534" w:rsidP="00837F12">
      <w:pPr>
        <w:shd w:val="clear" w:color="auto" w:fill="FFFFFF"/>
        <w:spacing w:line="317" w:lineRule="exact"/>
        <w:ind w:right="-143" w:firstLine="567"/>
        <w:jc w:val="both"/>
        <w:rPr>
          <w:sz w:val="28"/>
          <w:szCs w:val="28"/>
        </w:rPr>
      </w:pPr>
      <w:r w:rsidRPr="00762534">
        <w:rPr>
          <w:sz w:val="28"/>
          <w:szCs w:val="28"/>
        </w:rPr>
        <w:t xml:space="preserve">2. </w:t>
      </w:r>
      <w:proofErr w:type="gramStart"/>
      <w:r w:rsidR="00F44A42" w:rsidRPr="002A0927">
        <w:rPr>
          <w:sz w:val="28"/>
          <w:szCs w:val="28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F44A42" w:rsidRPr="002A0927">
        <w:rPr>
          <w:sz w:val="28"/>
          <w:szCs w:val="28"/>
        </w:rPr>
        <w:t xml:space="preserve"> </w:t>
      </w:r>
      <w:proofErr w:type="gramStart"/>
      <w:r w:rsidR="00F44A42" w:rsidRPr="002A0927">
        <w:rPr>
          <w:sz w:val="28"/>
          <w:szCs w:val="28"/>
        </w:rPr>
        <w:t>ЭЛ № ФС 77-77415 от 17.12.2019).</w:t>
      </w:r>
      <w:proofErr w:type="gramEnd"/>
    </w:p>
    <w:p w:rsidR="00E97C40" w:rsidRDefault="00E97C40" w:rsidP="00E97C40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</w:p>
    <w:p w:rsidR="00E97C40" w:rsidRDefault="00E97C40" w:rsidP="00E97C40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</w:p>
    <w:p w:rsidR="00E97C40" w:rsidRDefault="00E97C40" w:rsidP="00E97C40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</w:p>
    <w:p w:rsidR="00E97C40" w:rsidRPr="00A35B41" w:rsidRDefault="00E97C40" w:rsidP="00E97C40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</w:p>
    <w:p w:rsidR="00E97C40" w:rsidRDefault="00E97C40" w:rsidP="00E97C40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E97C40" w:rsidRDefault="00E97C40" w:rsidP="00E97C40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Карталинского муниципального района                                       </w:t>
      </w:r>
      <w:r w:rsidR="00C072BB">
        <w:rPr>
          <w:spacing w:val="-2"/>
          <w:sz w:val="28"/>
          <w:szCs w:val="28"/>
        </w:rPr>
        <w:t>Е.Н. Слинкин</w:t>
      </w:r>
    </w:p>
    <w:p w:rsidR="00E97C40" w:rsidRDefault="00E97C40" w:rsidP="00E97C40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97C40" w:rsidRDefault="00E97C40" w:rsidP="00E97C40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97C40" w:rsidRDefault="00E97C40" w:rsidP="00E97C40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97C40" w:rsidRDefault="00E97C40" w:rsidP="00E97C40">
      <w:pPr>
        <w:pStyle w:val="12"/>
        <w:jc w:val="right"/>
        <w:rPr>
          <w:rFonts w:ascii="Times New Roman" w:hAnsi="Times New Roman"/>
          <w:sz w:val="28"/>
          <w:szCs w:val="28"/>
        </w:rPr>
      </w:pPr>
    </w:p>
    <w:sectPr w:rsidR="00E97C40" w:rsidSect="00437A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1ED5"/>
    <w:multiLevelType w:val="hybridMultilevel"/>
    <w:tmpl w:val="D2AC9FE4"/>
    <w:lvl w:ilvl="0" w:tplc="74BCB0C4">
      <w:start w:val="1"/>
      <w:numFmt w:val="decimal"/>
      <w:lvlText w:val="%1."/>
      <w:lvlJc w:val="left"/>
      <w:pPr>
        <w:ind w:left="69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E97"/>
    <w:rsid w:val="00021014"/>
    <w:rsid w:val="000375DA"/>
    <w:rsid w:val="000B5AE3"/>
    <w:rsid w:val="001677F7"/>
    <w:rsid w:val="00182E3C"/>
    <w:rsid w:val="003F7E97"/>
    <w:rsid w:val="004D5403"/>
    <w:rsid w:val="00514623"/>
    <w:rsid w:val="00523413"/>
    <w:rsid w:val="005C6F40"/>
    <w:rsid w:val="006E642A"/>
    <w:rsid w:val="00762534"/>
    <w:rsid w:val="00797D35"/>
    <w:rsid w:val="00837F12"/>
    <w:rsid w:val="008903AF"/>
    <w:rsid w:val="00971A05"/>
    <w:rsid w:val="009D40F6"/>
    <w:rsid w:val="009E6C93"/>
    <w:rsid w:val="00AA70C1"/>
    <w:rsid w:val="00AC1094"/>
    <w:rsid w:val="00B22621"/>
    <w:rsid w:val="00B27E0F"/>
    <w:rsid w:val="00B726E3"/>
    <w:rsid w:val="00BA7D18"/>
    <w:rsid w:val="00BC42CB"/>
    <w:rsid w:val="00BE232A"/>
    <w:rsid w:val="00C045C4"/>
    <w:rsid w:val="00C072BB"/>
    <w:rsid w:val="00E97C40"/>
    <w:rsid w:val="00F44A42"/>
    <w:rsid w:val="00FA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C4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97C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7C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C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7C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">
    <w:name w:val="Название Знак1"/>
    <w:basedOn w:val="a0"/>
    <w:link w:val="a3"/>
    <w:rsid w:val="00E97C40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E97C40"/>
    <w:pPr>
      <w:autoSpaceDE w:val="0"/>
      <w:autoSpaceDN w:val="0"/>
      <w:jc w:val="center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uiPriority w:val="10"/>
    <w:rsid w:val="00E97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Название объекта1"/>
    <w:basedOn w:val="a"/>
    <w:rsid w:val="00E97C40"/>
    <w:pPr>
      <w:widowControl w:val="0"/>
      <w:suppressAutoHyphens/>
      <w:jc w:val="center"/>
    </w:pPr>
    <w:rPr>
      <w:rFonts w:ascii="Arial" w:eastAsia="Lucida Sans Unicode" w:hAnsi="Arial"/>
      <w:kern w:val="2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7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C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7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C4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97C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7C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C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7C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">
    <w:name w:val="Название Знак1"/>
    <w:basedOn w:val="a0"/>
    <w:link w:val="a3"/>
    <w:rsid w:val="00E97C40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E97C40"/>
    <w:pPr>
      <w:autoSpaceDE w:val="0"/>
      <w:autoSpaceDN w:val="0"/>
      <w:jc w:val="center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uiPriority w:val="10"/>
    <w:rsid w:val="00E97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Название объекта1"/>
    <w:basedOn w:val="a"/>
    <w:rsid w:val="00E97C40"/>
    <w:pPr>
      <w:widowControl w:val="0"/>
      <w:suppressAutoHyphens/>
      <w:jc w:val="center"/>
    </w:pPr>
    <w:rPr>
      <w:rFonts w:ascii="Arial" w:eastAsia="Lucida Sans Unicode" w:hAnsi="Arial"/>
      <w:kern w:val="2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7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2024-08-30T13:04:00Z</cp:lastPrinted>
  <dcterms:created xsi:type="dcterms:W3CDTF">2016-06-14T04:39:00Z</dcterms:created>
  <dcterms:modified xsi:type="dcterms:W3CDTF">2024-08-30T13:05:00Z</dcterms:modified>
</cp:coreProperties>
</file>